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right"/>
        <w:tblLayout w:type="fixed"/>
        <w:tblLook w:val="01E0" w:firstRow="1" w:lastRow="1" w:firstColumn="1" w:lastColumn="1" w:noHBand="0" w:noVBand="0"/>
      </w:tblPr>
      <w:tblGrid>
        <w:gridCol w:w="4740"/>
        <w:gridCol w:w="5750"/>
      </w:tblGrid>
      <w:tr w:rsidR="009E3974" w:rsidRPr="00FB4F23" w:rsidTr="009E3974">
        <w:trPr>
          <w:trHeight w:val="1208"/>
          <w:jc w:val="right"/>
        </w:trPr>
        <w:tc>
          <w:tcPr>
            <w:tcW w:w="4740" w:type="dxa"/>
            <w:shd w:val="clear" w:color="auto" w:fill="auto"/>
          </w:tcPr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>Директору управляющей компании:</w:t>
            </w: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i/>
                <w:u w:val="single"/>
              </w:rPr>
            </w:pPr>
          </w:p>
        </w:tc>
        <w:tc>
          <w:tcPr>
            <w:tcW w:w="5750" w:type="dxa"/>
            <w:shd w:val="clear" w:color="auto" w:fill="auto"/>
          </w:tcPr>
          <w:p w:rsidR="006C25C5" w:rsidRPr="00FB4F23" w:rsidRDefault="009E3974" w:rsidP="003D10F6">
            <w:pPr>
              <w:pStyle w:val="ConsPlusNormal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>ФИО</w:t>
            </w:r>
            <w:r w:rsidR="003D10F6" w:rsidRPr="00FB4F23">
              <w:rPr>
                <w:rFonts w:asciiTheme="minorHAnsi" w:hAnsiTheme="minorHAnsi" w:cs="Calibri"/>
                <w:b/>
              </w:rPr>
              <w:t xml:space="preserve">:    </w:t>
            </w:r>
          </w:p>
          <w:p w:rsidR="009E3974" w:rsidRPr="00FB4F23" w:rsidRDefault="003D10F6" w:rsidP="003D10F6">
            <w:pPr>
              <w:pStyle w:val="ConsPlusNormal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 xml:space="preserve"> </w:t>
            </w: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  <w:r w:rsidRPr="00FB4F23">
              <w:rPr>
                <w:rFonts w:asciiTheme="minorHAnsi" w:hAnsiTheme="minorHAnsi" w:cs="Calibri"/>
              </w:rPr>
              <w:t>Адрес:</w:t>
            </w:r>
          </w:p>
        </w:tc>
      </w:tr>
      <w:tr w:rsidR="009E3974" w:rsidRPr="00FB4F23" w:rsidTr="009E3974">
        <w:trPr>
          <w:trHeight w:val="1706"/>
          <w:jc w:val="right"/>
        </w:trPr>
        <w:tc>
          <w:tcPr>
            <w:tcW w:w="4740" w:type="dxa"/>
            <w:shd w:val="clear" w:color="auto" w:fill="auto"/>
          </w:tcPr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>От:</w:t>
            </w: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</w:p>
          <w:p w:rsidR="009E3974" w:rsidRPr="00FB4F23" w:rsidRDefault="009E3974" w:rsidP="009E3974">
            <w:pPr>
              <w:pStyle w:val="ConsPlusNormal"/>
              <w:ind w:left="1345"/>
              <w:jc w:val="right"/>
              <w:rPr>
                <w:rFonts w:asciiTheme="minorHAnsi" w:hAnsiTheme="minorHAnsi" w:cs="Calibri"/>
                <w:b/>
              </w:rPr>
            </w:pPr>
          </w:p>
        </w:tc>
        <w:tc>
          <w:tcPr>
            <w:tcW w:w="5750" w:type="dxa"/>
            <w:shd w:val="clear" w:color="auto" w:fill="auto"/>
          </w:tcPr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  <w:b/>
              </w:rPr>
            </w:pPr>
            <w:r w:rsidRPr="00FB4F23">
              <w:rPr>
                <w:rFonts w:asciiTheme="minorHAnsi" w:hAnsiTheme="minorHAnsi" w:cs="Calibri"/>
                <w:b/>
              </w:rPr>
              <w:t>ФИО</w:t>
            </w:r>
            <w:r w:rsidR="003D10F6" w:rsidRPr="00FB4F23">
              <w:rPr>
                <w:rFonts w:asciiTheme="minorHAnsi" w:hAnsiTheme="minorHAnsi" w:cs="Calibri"/>
                <w:b/>
              </w:rPr>
              <w:t>:</w:t>
            </w:r>
          </w:p>
          <w:p w:rsidR="006C25C5" w:rsidRPr="00FB4F23" w:rsidRDefault="006C25C5" w:rsidP="003D10F6">
            <w:pPr>
              <w:pStyle w:val="ConsPlusNormal"/>
              <w:rPr>
                <w:rFonts w:asciiTheme="minorHAnsi" w:hAnsiTheme="minorHAnsi" w:cs="Calibri"/>
                <w:b/>
              </w:rPr>
            </w:pP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  <w:r w:rsidRPr="00FB4F23">
              <w:rPr>
                <w:rFonts w:asciiTheme="minorHAnsi" w:hAnsiTheme="minorHAnsi" w:cs="Calibri"/>
              </w:rPr>
              <w:t>Адрес:</w:t>
            </w:r>
          </w:p>
          <w:p w:rsidR="00056C87" w:rsidRPr="00FB4F23" w:rsidRDefault="00056C87" w:rsidP="003D10F6">
            <w:pPr>
              <w:pStyle w:val="ConsPlusNormal"/>
              <w:rPr>
                <w:rFonts w:asciiTheme="minorHAnsi" w:hAnsiTheme="minorHAnsi" w:cs="Calibri"/>
              </w:rPr>
            </w:pPr>
          </w:p>
          <w:p w:rsidR="00056C87" w:rsidRPr="00FB4F23" w:rsidRDefault="00056C87" w:rsidP="003D10F6">
            <w:pPr>
              <w:pStyle w:val="ConsPlusNormal"/>
              <w:rPr>
                <w:rFonts w:asciiTheme="minorHAnsi" w:hAnsiTheme="minorHAnsi" w:cs="Calibri"/>
              </w:rPr>
            </w:pP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  <w:r w:rsidRPr="00FB4F23">
              <w:rPr>
                <w:rFonts w:asciiTheme="minorHAnsi" w:hAnsiTheme="minorHAnsi" w:cs="Calibri"/>
              </w:rPr>
              <w:t>Тел:</w:t>
            </w: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</w:p>
          <w:p w:rsidR="009E3974" w:rsidRPr="00FB4F23" w:rsidRDefault="009E3974" w:rsidP="003D10F6">
            <w:pPr>
              <w:pStyle w:val="ConsPlusNormal"/>
              <w:rPr>
                <w:rFonts w:asciiTheme="minorHAnsi" w:hAnsiTheme="minorHAnsi" w:cs="Calibri"/>
              </w:rPr>
            </w:pPr>
          </w:p>
        </w:tc>
      </w:tr>
    </w:tbl>
    <w:p w:rsidR="009E3974" w:rsidRPr="00FB4F23" w:rsidRDefault="006C0C87" w:rsidP="006C0C87">
      <w:pPr>
        <w:ind w:firstLine="567"/>
        <w:jc w:val="center"/>
        <w:rPr>
          <w:rFonts w:asciiTheme="minorHAnsi" w:hAnsiTheme="minorHAnsi"/>
          <w:b/>
        </w:rPr>
      </w:pPr>
      <w:r w:rsidRPr="00FB4F23">
        <w:rPr>
          <w:rFonts w:asciiTheme="minorHAnsi" w:hAnsiTheme="minorHAnsi"/>
          <w:b/>
        </w:rPr>
        <w:t>ЗАЯВЛЕНИЕ</w:t>
      </w:r>
    </w:p>
    <w:p w:rsidR="006C0C87" w:rsidRPr="00FB4F23" w:rsidRDefault="006C0C87" w:rsidP="006C0C87">
      <w:pPr>
        <w:ind w:firstLine="567"/>
        <w:jc w:val="center"/>
        <w:rPr>
          <w:rFonts w:asciiTheme="minorHAnsi" w:hAnsiTheme="minorHAnsi"/>
          <w:b/>
        </w:rPr>
      </w:pPr>
      <w:r w:rsidRPr="00FB4F23">
        <w:rPr>
          <w:rFonts w:asciiTheme="minorHAnsi" w:hAnsiTheme="minorHAnsi"/>
          <w:b/>
        </w:rPr>
        <w:t>На перерасчет</w:t>
      </w:r>
      <w:r w:rsidR="001F6351">
        <w:rPr>
          <w:rFonts w:asciiTheme="minorHAnsi" w:hAnsiTheme="minorHAnsi"/>
          <w:b/>
        </w:rPr>
        <w:t xml:space="preserve"> в связи с отсутствием</w:t>
      </w:r>
    </w:p>
    <w:p w:rsidR="00415505" w:rsidRPr="00FB4F23" w:rsidRDefault="00415505" w:rsidP="009E3974">
      <w:pPr>
        <w:ind w:firstLine="567"/>
        <w:jc w:val="both"/>
      </w:pPr>
    </w:p>
    <w:p w:rsidR="006C0C87" w:rsidRPr="00FB4F23" w:rsidRDefault="00415505" w:rsidP="009E3974">
      <w:pPr>
        <w:ind w:firstLine="567"/>
        <w:jc w:val="both"/>
      </w:pPr>
      <w:r w:rsidRPr="00FB4F23">
        <w:t>Я, ФИО, являюсь собственником (нанимателем) квартиры по адресу___________</w:t>
      </w:r>
      <w:r w:rsidR="003D4D3C" w:rsidRPr="00FB4F23">
        <w:t>___________________________________________</w:t>
      </w:r>
      <w:r w:rsidR="009F2E98">
        <w:t>________________</w:t>
      </w:r>
      <w:r w:rsidR="003D4D3C" w:rsidRPr="00FB4F23">
        <w:t>___</w:t>
      </w:r>
      <w:r w:rsidRPr="00FB4F23">
        <w:t>___.</w:t>
      </w:r>
    </w:p>
    <w:p w:rsidR="009F2E98" w:rsidRDefault="009F2E98" w:rsidP="009E3974">
      <w:pPr>
        <w:ind w:firstLine="567"/>
        <w:jc w:val="both"/>
      </w:pPr>
    </w:p>
    <w:p w:rsidR="00C97EEF" w:rsidRDefault="008732A1" w:rsidP="009E3974">
      <w:pPr>
        <w:ind w:firstLine="567"/>
        <w:jc w:val="both"/>
      </w:pPr>
      <w:r w:rsidRPr="00FB4F23">
        <w:t>В период с «_</w:t>
      </w:r>
      <w:r w:rsidR="00923606">
        <w:t>_</w:t>
      </w:r>
      <w:r w:rsidRPr="00FB4F23">
        <w:t>_» ____</w:t>
      </w:r>
      <w:r w:rsidR="003D4D3C" w:rsidRPr="00FB4F23">
        <w:t>_</w:t>
      </w:r>
      <w:r w:rsidRPr="00FB4F23">
        <w:t>_____ _____ г. по «_</w:t>
      </w:r>
      <w:r w:rsidR="00923606">
        <w:t>_</w:t>
      </w:r>
      <w:r w:rsidRPr="00FB4F23">
        <w:t>_» _</w:t>
      </w:r>
      <w:r w:rsidR="003D4D3C" w:rsidRPr="00FB4F23">
        <w:t>__</w:t>
      </w:r>
      <w:r w:rsidRPr="00FB4F23">
        <w:t xml:space="preserve">________ _____ г. </w:t>
      </w:r>
      <w:r w:rsidR="00C97EEF">
        <w:t>я временно отсутствовал в принадлежащем мне жилом помещении.</w:t>
      </w:r>
    </w:p>
    <w:p w:rsidR="00C97EEF" w:rsidRDefault="00C97EEF" w:rsidP="009E3974">
      <w:pPr>
        <w:ind w:firstLine="567"/>
        <w:jc w:val="both"/>
      </w:pPr>
    </w:p>
    <w:p w:rsidR="00A23BA4" w:rsidRDefault="00C97EEF" w:rsidP="009E3974">
      <w:pPr>
        <w:ind w:firstLine="567"/>
        <w:jc w:val="both"/>
      </w:pPr>
      <w:r>
        <w:t xml:space="preserve">Руководствуясь </w:t>
      </w:r>
      <w:proofErr w:type="spellStart"/>
      <w:r>
        <w:t>п.п</w:t>
      </w:r>
      <w:proofErr w:type="spellEnd"/>
      <w:r>
        <w:t xml:space="preserve">. 91-93 </w:t>
      </w:r>
      <w:r w:rsidRPr="00FB4F23">
        <w:t>Правил предоставления коммунальных услуг собственникам и пользователям помещений в многоквартирных домах и жилых домах, утвержденных Постановлением Правительства РФ от 06.05.2011 года №354</w:t>
      </w:r>
    </w:p>
    <w:p w:rsidR="00C97EEF" w:rsidRPr="00FB4F23" w:rsidRDefault="00C97EEF" w:rsidP="009E3974">
      <w:pPr>
        <w:ind w:firstLine="567"/>
        <w:jc w:val="both"/>
      </w:pPr>
    </w:p>
    <w:p w:rsidR="009D64E6" w:rsidRPr="00FB4F23" w:rsidRDefault="009D64E6" w:rsidP="009D64E6">
      <w:pPr>
        <w:ind w:firstLine="567"/>
        <w:jc w:val="center"/>
        <w:rPr>
          <w:b/>
        </w:rPr>
      </w:pPr>
      <w:r w:rsidRPr="00FB4F23">
        <w:rPr>
          <w:b/>
        </w:rPr>
        <w:t>ПРОШУ</w:t>
      </w:r>
    </w:p>
    <w:p w:rsidR="009D64E6" w:rsidRDefault="00923606" w:rsidP="009E3974">
      <w:pPr>
        <w:ind w:firstLine="567"/>
        <w:jc w:val="both"/>
      </w:pPr>
      <w:r>
        <w:t>Пересчитать размер платы</w:t>
      </w:r>
      <w:r w:rsidR="00427456" w:rsidRPr="00FB4F23">
        <w:t xml:space="preserve"> за</w:t>
      </w:r>
      <w:r>
        <w:t xml:space="preserve"> коммунальные услуги за период моего временного отсутствия </w:t>
      </w:r>
      <w:r w:rsidR="00427456" w:rsidRPr="00FB4F23">
        <w:t xml:space="preserve"> </w:t>
      </w:r>
      <w:r w:rsidRPr="00FB4F23">
        <w:t>с «_</w:t>
      </w:r>
      <w:r>
        <w:t>_</w:t>
      </w:r>
      <w:r w:rsidRPr="00FB4F23">
        <w:t>_» ______</w:t>
      </w:r>
      <w:r>
        <w:t>_____</w:t>
      </w:r>
      <w:r w:rsidRPr="00FB4F23">
        <w:t>____ _____ г. по «_</w:t>
      </w:r>
      <w:r>
        <w:t>_</w:t>
      </w:r>
      <w:r w:rsidRPr="00FB4F23">
        <w:t>_» ______</w:t>
      </w:r>
      <w:r>
        <w:t>_______</w:t>
      </w:r>
      <w:r w:rsidRPr="00FB4F23">
        <w:t xml:space="preserve">_____ _____ </w:t>
      </w:r>
      <w:proofErr w:type="gramStart"/>
      <w:r w:rsidRPr="00FB4F23">
        <w:t>г</w:t>
      </w:r>
      <w:proofErr w:type="gramEnd"/>
      <w:r w:rsidRPr="00FB4F23">
        <w:t>.</w:t>
      </w:r>
    </w:p>
    <w:p w:rsidR="00923606" w:rsidRDefault="00923606" w:rsidP="009E3974">
      <w:pPr>
        <w:ind w:firstLine="567"/>
        <w:jc w:val="both"/>
      </w:pPr>
    </w:p>
    <w:p w:rsidR="00923606" w:rsidRDefault="00923606" w:rsidP="009E3974">
      <w:pPr>
        <w:ind w:firstLine="567"/>
        <w:jc w:val="both"/>
      </w:pPr>
      <w:r>
        <w:t>Перечень прилагаемых подтверждающих документов</w:t>
      </w:r>
      <w:proofErr w:type="gramStart"/>
      <w:r>
        <w:t>6</w:t>
      </w:r>
      <w:proofErr w:type="gramEnd"/>
    </w:p>
    <w:p w:rsidR="00923606" w:rsidRDefault="00923606" w:rsidP="00923606">
      <w:pPr>
        <w:pStyle w:val="a3"/>
        <w:numPr>
          <w:ilvl w:val="0"/>
          <w:numId w:val="1"/>
        </w:numPr>
        <w:jc w:val="both"/>
      </w:pPr>
      <w:r>
        <w:t xml:space="preserve">(документы, </w:t>
      </w:r>
      <w:proofErr w:type="spellStart"/>
      <w:r>
        <w:t>подтвержающие</w:t>
      </w:r>
      <w:proofErr w:type="spellEnd"/>
      <w:r>
        <w:t xml:space="preserve"> продолжительность отсутствия)</w:t>
      </w:r>
    </w:p>
    <w:p w:rsidR="00923606" w:rsidRPr="00FB4F23" w:rsidRDefault="00923606" w:rsidP="00923606">
      <w:pPr>
        <w:pStyle w:val="a3"/>
        <w:numPr>
          <w:ilvl w:val="0"/>
          <w:numId w:val="1"/>
        </w:numPr>
        <w:jc w:val="both"/>
      </w:pPr>
    </w:p>
    <w:p w:rsidR="00427456" w:rsidRDefault="00427456" w:rsidP="00923606">
      <w:pPr>
        <w:ind w:firstLine="567"/>
        <w:jc w:val="both"/>
      </w:pPr>
    </w:p>
    <w:p w:rsidR="00B57B22" w:rsidRDefault="00B57B22" w:rsidP="00923606">
      <w:pPr>
        <w:ind w:firstLine="567"/>
        <w:jc w:val="both"/>
      </w:pPr>
    </w:p>
    <w:p w:rsidR="00B57B22" w:rsidRDefault="00B57B22" w:rsidP="00923606">
      <w:pPr>
        <w:ind w:firstLine="567"/>
        <w:jc w:val="both"/>
      </w:pPr>
    </w:p>
    <w:p w:rsidR="00785EC2" w:rsidRPr="00FB4F23" w:rsidRDefault="00785EC2" w:rsidP="009E3974">
      <w:pPr>
        <w:ind w:firstLine="567"/>
        <w:jc w:val="both"/>
      </w:pPr>
    </w:p>
    <w:p w:rsidR="00427456" w:rsidRPr="00FB4F23" w:rsidRDefault="00427456" w:rsidP="009E3974">
      <w:pPr>
        <w:ind w:firstLine="567"/>
        <w:jc w:val="both"/>
      </w:pPr>
      <w:r w:rsidRPr="00FB4F23">
        <w:t>«_</w:t>
      </w:r>
      <w:r w:rsidR="0071135F">
        <w:t>_</w:t>
      </w:r>
      <w:bookmarkStart w:id="0" w:name="_GoBack"/>
      <w:bookmarkEnd w:id="0"/>
      <w:r w:rsidRPr="00FB4F23">
        <w:t>_» ______________ _____ г.                                            ФИО</w:t>
      </w:r>
    </w:p>
    <w:sectPr w:rsidR="00427456" w:rsidRPr="00FB4F23" w:rsidSect="009E397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3203B"/>
    <w:multiLevelType w:val="hybridMultilevel"/>
    <w:tmpl w:val="61124B46"/>
    <w:lvl w:ilvl="0" w:tplc="4456E3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74"/>
    <w:rsid w:val="00056C87"/>
    <w:rsid w:val="000861E2"/>
    <w:rsid w:val="0013390D"/>
    <w:rsid w:val="001F6351"/>
    <w:rsid w:val="002905C9"/>
    <w:rsid w:val="003D10F6"/>
    <w:rsid w:val="003D4D3C"/>
    <w:rsid w:val="00415505"/>
    <w:rsid w:val="00427456"/>
    <w:rsid w:val="004878F9"/>
    <w:rsid w:val="005C136C"/>
    <w:rsid w:val="006C0C87"/>
    <w:rsid w:val="006C25C5"/>
    <w:rsid w:val="0071135F"/>
    <w:rsid w:val="00785EC2"/>
    <w:rsid w:val="007E22AA"/>
    <w:rsid w:val="008732A1"/>
    <w:rsid w:val="00923606"/>
    <w:rsid w:val="00971EF9"/>
    <w:rsid w:val="00995D83"/>
    <w:rsid w:val="009A6722"/>
    <w:rsid w:val="009D64E6"/>
    <w:rsid w:val="009E3974"/>
    <w:rsid w:val="009F2E98"/>
    <w:rsid w:val="00A23BA4"/>
    <w:rsid w:val="00B57B22"/>
    <w:rsid w:val="00B825EC"/>
    <w:rsid w:val="00C97EEF"/>
    <w:rsid w:val="00FB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3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39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3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144</Words>
  <Characters>825</Characters>
  <Application>Microsoft Office Word</Application>
  <DocSecurity>0</DocSecurity>
  <Lines>6</Lines>
  <Paragraphs>1</Paragraphs>
  <ScaleCrop>false</ScaleCrop>
  <Company>SPecialiST RePack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33</cp:revision>
  <dcterms:created xsi:type="dcterms:W3CDTF">2021-05-30T09:08:00Z</dcterms:created>
  <dcterms:modified xsi:type="dcterms:W3CDTF">2021-05-30T11:05:00Z</dcterms:modified>
</cp:coreProperties>
</file>